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32A" w:rsidRPr="00DE53BD" w:rsidRDefault="00F0232A" w:rsidP="008203F8">
      <w:pPr>
        <w:jc w:val="center"/>
        <w:rPr>
          <w:rFonts w:hAnsi="ＭＳ ゴシック"/>
        </w:rPr>
      </w:pPr>
    </w:p>
    <w:p w:rsidR="00F0232A" w:rsidRPr="00DE53BD" w:rsidRDefault="00F0232A" w:rsidP="008203F8">
      <w:pPr>
        <w:jc w:val="center"/>
        <w:rPr>
          <w:rFonts w:hAnsi="ＭＳ ゴシック"/>
        </w:rPr>
      </w:pPr>
    </w:p>
    <w:p w:rsidR="00F0232A" w:rsidRPr="00DE53BD" w:rsidRDefault="00F0232A" w:rsidP="008203F8">
      <w:pPr>
        <w:jc w:val="center"/>
        <w:rPr>
          <w:rFonts w:hAnsi="ＭＳ ゴシック"/>
        </w:rPr>
      </w:pPr>
    </w:p>
    <w:p w:rsidR="00F0232A" w:rsidRPr="00DE53BD" w:rsidRDefault="00F0232A" w:rsidP="008203F8">
      <w:pPr>
        <w:jc w:val="center"/>
        <w:rPr>
          <w:rFonts w:hAnsi="ＭＳ ゴシック"/>
        </w:rPr>
      </w:pPr>
    </w:p>
    <w:p w:rsidR="00F0232A" w:rsidRPr="00DE53BD" w:rsidRDefault="00F0232A" w:rsidP="008203F8">
      <w:pPr>
        <w:jc w:val="center"/>
        <w:rPr>
          <w:rFonts w:hAnsi="ＭＳ ゴシック"/>
        </w:rPr>
      </w:pPr>
    </w:p>
    <w:p w:rsidR="00F0232A" w:rsidRPr="00DE53BD" w:rsidRDefault="00F0232A" w:rsidP="008203F8">
      <w:pPr>
        <w:jc w:val="center"/>
        <w:rPr>
          <w:rFonts w:hAnsi="ＭＳ ゴシック"/>
        </w:rPr>
      </w:pPr>
    </w:p>
    <w:p w:rsidR="00F0232A" w:rsidRPr="00DE53BD" w:rsidRDefault="00F0232A" w:rsidP="008203F8">
      <w:pPr>
        <w:jc w:val="center"/>
        <w:rPr>
          <w:rFonts w:hAnsi="ＭＳ ゴシック"/>
        </w:rPr>
      </w:pPr>
    </w:p>
    <w:p w:rsidR="00F0232A" w:rsidRPr="00DE53BD" w:rsidRDefault="00F0232A" w:rsidP="008203F8">
      <w:pPr>
        <w:jc w:val="center"/>
        <w:rPr>
          <w:rFonts w:hAnsi="ＭＳ ゴシック"/>
        </w:rPr>
      </w:pPr>
    </w:p>
    <w:p w:rsidR="00F0232A" w:rsidRPr="00DE53BD" w:rsidRDefault="00F0232A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0232A" w:rsidRPr="00DE53BD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0232A" w:rsidRPr="00DE53BD" w:rsidRDefault="00F0232A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F0232A" w:rsidRPr="00DE53BD" w:rsidRDefault="00F0232A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２５２２</w:t>
            </w:r>
            <w:r w:rsidRPr="00DE53BD">
              <w:rPr>
                <w:rFonts w:hAnsi="ＭＳ ゴシック" w:hint="eastAsia"/>
                <w:b/>
                <w:sz w:val="44"/>
              </w:rPr>
              <w:t>．</w:t>
            </w:r>
            <w:r w:rsidRPr="00DE53BD">
              <w:rPr>
                <w:rFonts w:hint="eastAsia"/>
                <w:b/>
                <w:sz w:val="44"/>
              </w:rPr>
              <w:t>積付結果取消</w:t>
            </w:r>
          </w:p>
          <w:p w:rsidR="00F0232A" w:rsidRPr="00DE53BD" w:rsidRDefault="00F0232A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F0232A" w:rsidRPr="00DE53BD" w:rsidRDefault="00F0232A" w:rsidP="008203F8">
      <w:pPr>
        <w:jc w:val="center"/>
        <w:rPr>
          <w:rFonts w:hAnsi="ＭＳ ゴシック"/>
          <w:sz w:val="44"/>
          <w:szCs w:val="44"/>
        </w:rPr>
      </w:pPr>
    </w:p>
    <w:p w:rsidR="00F0232A" w:rsidRPr="00DE53BD" w:rsidRDefault="00F0232A" w:rsidP="008203F8">
      <w:pPr>
        <w:jc w:val="center"/>
        <w:rPr>
          <w:rFonts w:hAnsi="ＭＳ ゴシック"/>
          <w:sz w:val="44"/>
          <w:szCs w:val="44"/>
        </w:rPr>
      </w:pPr>
    </w:p>
    <w:p w:rsidR="00F0232A" w:rsidRPr="00DE53BD" w:rsidRDefault="00F0232A" w:rsidP="008203F8">
      <w:pPr>
        <w:jc w:val="center"/>
        <w:rPr>
          <w:rFonts w:hAnsi="ＭＳ ゴシック"/>
          <w:sz w:val="44"/>
          <w:szCs w:val="44"/>
        </w:rPr>
      </w:pPr>
    </w:p>
    <w:p w:rsidR="00F0232A" w:rsidRPr="00DE53BD" w:rsidRDefault="00F0232A" w:rsidP="008203F8">
      <w:pPr>
        <w:jc w:val="center"/>
        <w:rPr>
          <w:rFonts w:hAnsi="ＭＳ ゴシック"/>
          <w:sz w:val="44"/>
          <w:szCs w:val="44"/>
        </w:rPr>
      </w:pPr>
    </w:p>
    <w:p w:rsidR="00F0232A" w:rsidRPr="00DE53BD" w:rsidRDefault="00F0232A" w:rsidP="008203F8">
      <w:pPr>
        <w:jc w:val="center"/>
        <w:rPr>
          <w:rFonts w:hAnsi="ＭＳ ゴシック"/>
          <w:sz w:val="44"/>
          <w:szCs w:val="44"/>
        </w:rPr>
      </w:pPr>
    </w:p>
    <w:p w:rsidR="00F0232A" w:rsidRPr="00DE53BD" w:rsidRDefault="00F0232A" w:rsidP="008203F8">
      <w:pPr>
        <w:jc w:val="center"/>
        <w:rPr>
          <w:rFonts w:hAnsi="ＭＳ ゴシック"/>
          <w:sz w:val="44"/>
          <w:szCs w:val="44"/>
        </w:rPr>
      </w:pPr>
    </w:p>
    <w:p w:rsidR="00F0232A" w:rsidRPr="00DE53BD" w:rsidRDefault="00F0232A" w:rsidP="008203F8">
      <w:pPr>
        <w:jc w:val="center"/>
        <w:rPr>
          <w:rFonts w:hAnsi="ＭＳ ゴシック"/>
          <w:sz w:val="44"/>
          <w:szCs w:val="44"/>
        </w:rPr>
      </w:pPr>
    </w:p>
    <w:p w:rsidR="00F0232A" w:rsidRPr="00DE53BD" w:rsidRDefault="00F0232A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0232A" w:rsidRPr="00DE53BD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F0232A" w:rsidP="008203F8">
            <w:pPr>
              <w:jc w:val="center"/>
              <w:rPr>
                <w:rFonts w:hAnsi="ＭＳ ゴシック"/>
              </w:rPr>
            </w:pPr>
            <w:r w:rsidRPr="00DE53BD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A4787B" w:rsidP="00A4787B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F0232A" w:rsidRPr="00DE53BD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F0232A" w:rsidP="008203F8">
            <w:pPr>
              <w:jc w:val="center"/>
              <w:rPr>
                <w:rFonts w:hAnsi="ＭＳ ゴシック" w:cs="ＭＳ ゴシック"/>
                <w:color w:val="000000"/>
                <w:szCs w:val="22"/>
              </w:rPr>
            </w:pPr>
            <w:r w:rsidRPr="00DE53BD">
              <w:rPr>
                <w:rFonts w:hint="eastAsia"/>
              </w:rPr>
              <w:t>ＵＬＣ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F0232A" w:rsidP="008203F8">
            <w:pPr>
              <w:jc w:val="center"/>
              <w:rPr>
                <w:rFonts w:hAnsi="ＭＳ ゴシック" w:cs="ＭＳ ゴシック"/>
                <w:color w:val="000000"/>
                <w:szCs w:val="22"/>
              </w:rPr>
            </w:pPr>
            <w:r w:rsidRPr="00DE53BD">
              <w:rPr>
                <w:rFonts w:hint="eastAsia"/>
              </w:rPr>
              <w:t>積付結果取消呼出し</w:t>
            </w:r>
          </w:p>
        </w:tc>
      </w:tr>
      <w:tr w:rsidR="00F0232A" w:rsidRPr="00DE53BD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F0232A" w:rsidP="008203F8">
            <w:pPr>
              <w:jc w:val="center"/>
              <w:rPr>
                <w:rFonts w:hAnsi="ＭＳ ゴシック"/>
              </w:rPr>
            </w:pPr>
            <w:r w:rsidRPr="00DE53BD">
              <w:rPr>
                <w:rFonts w:hint="eastAsia"/>
              </w:rPr>
              <w:t>ＵＬＣ０１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F0232A" w:rsidP="008203F8">
            <w:pPr>
              <w:jc w:val="center"/>
              <w:rPr>
                <w:rFonts w:hAnsi="ＭＳ ゴシック"/>
              </w:rPr>
            </w:pPr>
            <w:r w:rsidRPr="00DE53BD">
              <w:rPr>
                <w:rFonts w:hint="eastAsia"/>
              </w:rPr>
              <w:t>積付結果取消</w:t>
            </w:r>
          </w:p>
        </w:tc>
      </w:tr>
    </w:tbl>
    <w:p w:rsidR="00F0232A" w:rsidRPr="00DE53BD" w:rsidRDefault="00F0232A">
      <w:pPr>
        <w:jc w:val="left"/>
        <w:rPr>
          <w:rFonts w:hAnsi="ＭＳ ゴシック"/>
        </w:rPr>
      </w:pPr>
    </w:p>
    <w:p w:rsidR="00F0232A" w:rsidRPr="00DE53BD" w:rsidRDefault="00F0232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DE53BD">
        <w:rPr>
          <w:rFonts w:hAnsi="ＭＳ ゴシック"/>
        </w:rPr>
        <w:br w:type="page"/>
      </w:r>
      <w:r w:rsidRPr="00DE53BD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F0232A" w:rsidRPr="001B4731" w:rsidRDefault="00F0232A" w:rsidP="00B60A21">
      <w:pPr>
        <w:pStyle w:val="a3"/>
        <w:tabs>
          <w:tab w:val="clear" w:pos="4252"/>
          <w:tab w:val="clear" w:pos="8504"/>
        </w:tabs>
        <w:snapToGrid/>
        <w:ind w:leftChars="200" w:left="397" w:firstLineChars="100" w:firstLine="198"/>
        <w:rPr>
          <w:rFonts w:hAnsi="ＭＳ ゴシック"/>
          <w:szCs w:val="22"/>
        </w:rPr>
      </w:pPr>
      <w:r w:rsidRPr="001B4731">
        <w:rPr>
          <w:rFonts w:hint="eastAsia"/>
        </w:rPr>
        <w:t>ＵＬＤ番号を入力することによりＵＬＤに積付けされた輸出貨物情報を呼び出し、ＵＬＤ積付情報を取り消しバラ貨物とする旨の登録を行う。</w:t>
      </w:r>
    </w:p>
    <w:p w:rsidR="00F0232A" w:rsidRPr="00DE53BD" w:rsidRDefault="00F0232A" w:rsidP="00B60A21">
      <w:pPr>
        <w:pStyle w:val="a3"/>
        <w:tabs>
          <w:tab w:val="clear" w:pos="4252"/>
          <w:tab w:val="clear" w:pos="8504"/>
        </w:tabs>
        <w:snapToGrid/>
        <w:ind w:firstLineChars="100" w:firstLine="198"/>
        <w:rPr>
          <w:rFonts w:hAnsi="ＭＳ ゴシック"/>
          <w:szCs w:val="22"/>
        </w:rPr>
      </w:pPr>
      <w:r w:rsidRPr="00DE53BD">
        <w:rPr>
          <w:rFonts w:hAnsi="ＭＳ ゴシック" w:hint="eastAsia"/>
          <w:szCs w:val="22"/>
        </w:rPr>
        <w:t>（１）</w:t>
      </w:r>
      <w:r>
        <w:rPr>
          <w:rFonts w:hAnsi="ＭＳ ゴシック" w:hint="eastAsia"/>
          <w:szCs w:val="22"/>
        </w:rPr>
        <w:t>「</w:t>
      </w:r>
      <w:r w:rsidRPr="00DE53BD">
        <w:rPr>
          <w:rFonts w:hint="eastAsia"/>
        </w:rPr>
        <w:t>積付結果取消呼出し（ＵＬＣ）</w:t>
      </w:r>
      <w:r>
        <w:rPr>
          <w:rFonts w:hint="eastAsia"/>
        </w:rPr>
        <w:t>」業務</w:t>
      </w:r>
      <w:r w:rsidRPr="00DE53BD">
        <w:rPr>
          <w:rFonts w:hint="eastAsia"/>
        </w:rPr>
        <w:t>の場合</w:t>
      </w:r>
    </w:p>
    <w:p w:rsidR="00F0232A" w:rsidRPr="00DE53BD" w:rsidRDefault="00F0232A" w:rsidP="00B60A21">
      <w:pPr>
        <w:autoSpaceDE w:val="0"/>
        <w:autoSpaceDN w:val="0"/>
        <w:adjustRightInd w:val="0"/>
        <w:ind w:leftChars="400" w:left="794" w:firstLineChars="103" w:firstLine="204"/>
        <w:jc w:val="left"/>
      </w:pPr>
      <w:r w:rsidRPr="00DE53BD">
        <w:rPr>
          <w:rFonts w:hint="eastAsia"/>
        </w:rPr>
        <w:t>ＵＬＤ積付情報の取消しを行い、以降バラ貨物として扱うために、ＵＬＤ番号を入力することにより、ＵＬＤに積付けされた貨物情報を呼び出す。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100" w:firstLine="198"/>
        <w:rPr>
          <w:rFonts w:hAnsi="ＭＳ ゴシック"/>
          <w:szCs w:val="22"/>
        </w:rPr>
      </w:pPr>
      <w:r w:rsidRPr="00DE53BD">
        <w:rPr>
          <w:rFonts w:hAnsi="ＭＳ ゴシック" w:hint="eastAsia"/>
          <w:color w:val="000000"/>
          <w:szCs w:val="22"/>
        </w:rPr>
        <w:t>（２）</w:t>
      </w:r>
      <w:r>
        <w:rPr>
          <w:rFonts w:hAnsi="ＭＳ ゴシック" w:hint="eastAsia"/>
          <w:color w:val="000000"/>
          <w:szCs w:val="22"/>
        </w:rPr>
        <w:t>「</w:t>
      </w:r>
      <w:r w:rsidRPr="00DE53BD">
        <w:rPr>
          <w:rFonts w:hint="eastAsia"/>
        </w:rPr>
        <w:t>積付結果取消（ＵＬＣ０１）</w:t>
      </w:r>
      <w:r>
        <w:rPr>
          <w:rFonts w:hint="eastAsia"/>
        </w:rPr>
        <w:t>」業務</w:t>
      </w:r>
      <w:r w:rsidRPr="00DE53BD">
        <w:rPr>
          <w:rFonts w:hint="eastAsia"/>
        </w:rPr>
        <w:t>の場合</w:t>
      </w:r>
    </w:p>
    <w:p w:rsidR="00F0232A" w:rsidRPr="009E0A60" w:rsidRDefault="00F0232A" w:rsidP="00B60A21">
      <w:pPr>
        <w:autoSpaceDE w:val="0"/>
        <w:autoSpaceDN w:val="0"/>
        <w:adjustRightInd w:val="0"/>
        <w:ind w:firstLineChars="501" w:firstLine="994"/>
        <w:rPr>
          <w:rFonts w:hAnsi="ＭＳ ゴシック"/>
          <w:dstrike/>
          <w:color w:val="000000"/>
          <w:szCs w:val="22"/>
        </w:rPr>
      </w:pPr>
      <w:r w:rsidRPr="00DE53BD">
        <w:rPr>
          <w:rFonts w:hint="eastAsia"/>
        </w:rPr>
        <w:t>ＵＬＤに積み付けられた貨物について、ＵＬＤ積付情報を取り消し、バラ貨物とする旨の登録を行う</w:t>
      </w:r>
      <w:r>
        <w:rPr>
          <w:rFonts w:hint="eastAsia"/>
        </w:rPr>
        <w:t>。</w:t>
      </w:r>
    </w:p>
    <w:p w:rsidR="00F0232A" w:rsidRPr="00DE53BD" w:rsidRDefault="00F0232A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F0232A" w:rsidRPr="00DE53BD" w:rsidRDefault="00F0232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DE53BD">
        <w:rPr>
          <w:rFonts w:hAnsi="ＭＳ ゴシック" w:cs="ＭＳ 明朝" w:hint="eastAsia"/>
          <w:color w:val="000000"/>
          <w:szCs w:val="22"/>
        </w:rPr>
        <w:t>２．入力者</w:t>
      </w:r>
    </w:p>
    <w:p w:rsidR="00F0232A" w:rsidRPr="00DE53BD" w:rsidRDefault="00A4787B" w:rsidP="00B60A21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DE53BD">
        <w:rPr>
          <w:rFonts w:hint="eastAsia"/>
        </w:rPr>
        <w:t>航空会社</w:t>
      </w:r>
      <w:r>
        <w:rPr>
          <w:rFonts w:hint="eastAsia"/>
        </w:rPr>
        <w:t>、</w:t>
      </w:r>
      <w:r w:rsidR="00F0232A">
        <w:rPr>
          <w:rFonts w:hint="eastAsia"/>
        </w:rPr>
        <w:t>航空貨物</w:t>
      </w:r>
      <w:r>
        <w:rPr>
          <w:rFonts w:hint="eastAsia"/>
        </w:rPr>
        <w:t>代理店、通関業、混載業、保税蔵置場</w:t>
      </w:r>
    </w:p>
    <w:p w:rsidR="00F0232A" w:rsidRPr="00DE53BD" w:rsidRDefault="00F0232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F0232A" w:rsidRPr="00DE53BD" w:rsidRDefault="00F0232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DE53BD">
        <w:rPr>
          <w:rFonts w:hAnsi="ＭＳ ゴシック" w:cs="ＭＳ 明朝" w:hint="eastAsia"/>
          <w:color w:val="000000"/>
          <w:szCs w:val="22"/>
        </w:rPr>
        <w:t>３．制限事項</w:t>
      </w:r>
    </w:p>
    <w:p w:rsidR="00F0232A" w:rsidRPr="001B4731" w:rsidRDefault="00F0232A" w:rsidP="00B60A21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szCs w:val="22"/>
        </w:rPr>
      </w:pPr>
      <w:r w:rsidRPr="001B4731">
        <w:rPr>
          <w:rFonts w:hint="eastAsia"/>
        </w:rPr>
        <w:t>１業務で入力可能なＡＷＢ件数は最大２０件とする。</w:t>
      </w:r>
    </w:p>
    <w:p w:rsidR="00F0232A" w:rsidRPr="00DE53BD" w:rsidRDefault="00F0232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F0232A" w:rsidRPr="00DE53BD" w:rsidRDefault="00F0232A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DE53BD">
        <w:rPr>
          <w:rFonts w:hAnsi="ＭＳ ゴシック" w:cs="ＭＳ 明朝" w:hint="eastAsia"/>
          <w:color w:val="000000"/>
          <w:szCs w:val="22"/>
        </w:rPr>
        <w:t>４．入力条件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DE53BD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F0232A" w:rsidRDefault="00F0232A" w:rsidP="00A040DB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color w:val="000000"/>
          <w:szCs w:val="22"/>
        </w:rPr>
      </w:pPr>
      <w:r w:rsidRPr="00DE53BD">
        <w:rPr>
          <w:rFonts w:hAnsi="ＭＳ ゴシック" w:cs="ＭＳ 明朝" w:hint="eastAsia"/>
          <w:color w:val="000000"/>
          <w:szCs w:val="22"/>
        </w:rPr>
        <w:t>①システムに登録されている利用者であること。</w:t>
      </w:r>
    </w:p>
    <w:p w:rsidR="00A040DB" w:rsidRPr="009922A2" w:rsidRDefault="00A040DB" w:rsidP="00A040DB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</w:rPr>
      </w:pPr>
      <w:r w:rsidRPr="009922A2">
        <w:rPr>
          <w:rFonts w:hAnsi="ＭＳ ゴシック" w:hint="eastAsia"/>
        </w:rPr>
        <w:t>②他所蔵置場所での積付の場合は、他所</w:t>
      </w:r>
      <w:bookmarkStart w:id="0" w:name="_GoBack"/>
      <w:bookmarkEnd w:id="0"/>
      <w:r w:rsidRPr="009922A2">
        <w:rPr>
          <w:rFonts w:hAnsi="ＭＳ ゴシック" w:hint="eastAsia"/>
        </w:rPr>
        <w:t>蔵置許可申請の申請者であること。</w:t>
      </w:r>
    </w:p>
    <w:p w:rsidR="00A040DB" w:rsidRPr="009922A2" w:rsidRDefault="00A040DB" w:rsidP="00A040DB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</w:rPr>
      </w:pPr>
      <w:r w:rsidRPr="009922A2">
        <w:rPr>
          <w:rFonts w:hAnsi="ＭＳ ゴシック" w:hint="eastAsia"/>
        </w:rPr>
        <w:t>③システム不参加展示場での積付の場合は、展示等積戻し申告の申告者であること。</w:t>
      </w:r>
    </w:p>
    <w:p w:rsidR="00A040DB" w:rsidRPr="009922A2" w:rsidRDefault="00A040DB" w:rsidP="00A040DB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</w:rPr>
      </w:pPr>
      <w:r w:rsidRPr="009922A2">
        <w:rPr>
          <w:rFonts w:hAnsi="ＭＳ ゴシック" w:hint="eastAsia"/>
        </w:rPr>
        <w:t>④自社施設での積付の場合は、特定輸出申告の申告者であること。</w:t>
      </w:r>
    </w:p>
    <w:p w:rsidR="00A040DB" w:rsidRPr="004A50BC" w:rsidRDefault="00A040DB" w:rsidP="00A040DB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/>
        </w:rPr>
      </w:pPr>
      <w:r w:rsidRPr="009922A2">
        <w:rPr>
          <w:rFonts w:hAnsi="ＭＳ ゴシック" w:hint="eastAsia"/>
        </w:rPr>
        <w:t>⑤特定委託輸出申告におけるバスケット保税地域での積付の場合は、特定委託輸出申告の申告者であること。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szCs w:val="22"/>
        </w:rPr>
      </w:pPr>
      <w:r w:rsidRPr="00DE53BD">
        <w:rPr>
          <w:rFonts w:hAnsi="ＭＳ ゴシック" w:cs="ＭＳ 明朝" w:hint="eastAsia"/>
          <w:color w:val="000000"/>
          <w:szCs w:val="22"/>
        </w:rPr>
        <w:t>（２）入力項目チェック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DE53BD">
        <w:rPr>
          <w:rFonts w:hAnsi="ＭＳ ゴシック" w:cs="ＭＳ 明朝" w:hint="eastAsia"/>
          <w:szCs w:val="22"/>
        </w:rPr>
        <w:t>（Ａ）単項目チェック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DE53BD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szCs w:val="22"/>
        </w:rPr>
      </w:pPr>
      <w:r w:rsidRPr="00DE53BD">
        <w:rPr>
          <w:rFonts w:hAnsi="ＭＳ ゴシック" w:cs="ＭＳ 明朝" w:hint="eastAsia"/>
          <w:szCs w:val="22"/>
        </w:rPr>
        <w:t>（Ｂ）項目間関連チェック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szCs w:val="22"/>
        </w:rPr>
      </w:pPr>
      <w:r w:rsidRPr="00DE53BD">
        <w:rPr>
          <w:rFonts w:hAnsi="ＭＳ ゴシック" w:cs="ＭＳ 明朝" w:hint="eastAsia"/>
          <w:szCs w:val="22"/>
        </w:rPr>
        <w:t>「入力項目表」及び「オンライン業務共通設計書」参照。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DE53BD">
        <w:rPr>
          <w:rFonts w:hAnsi="ＭＳ ゴシック" w:cs="ＭＳ 明朝" w:hint="eastAsia"/>
          <w:color w:val="000000"/>
          <w:szCs w:val="22"/>
        </w:rPr>
        <w:t>（３）</w:t>
      </w:r>
      <w:r w:rsidRPr="00DE53BD">
        <w:rPr>
          <w:rFonts w:hint="eastAsia"/>
        </w:rPr>
        <w:t>ＵＬＤ</w:t>
      </w:r>
      <w:r>
        <w:rPr>
          <w:rFonts w:hint="eastAsia"/>
        </w:rPr>
        <w:t>情報</w:t>
      </w:r>
      <w:r w:rsidRPr="00DE53BD">
        <w:rPr>
          <w:rFonts w:hint="eastAsia"/>
        </w:rPr>
        <w:t>ＤＢチェック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szCs w:val="22"/>
        </w:rPr>
      </w:pPr>
      <w:r w:rsidRPr="00DE53BD">
        <w:rPr>
          <w:rFonts w:hAnsi="ＭＳ ゴシック" w:cs="ＭＳ 明朝" w:hint="eastAsia"/>
          <w:color w:val="000000"/>
          <w:szCs w:val="22"/>
        </w:rPr>
        <w:t>①</w:t>
      </w:r>
      <w:r w:rsidRPr="00DE53BD">
        <w:rPr>
          <w:rFonts w:hint="eastAsia"/>
        </w:rPr>
        <w:t>入力された</w:t>
      </w:r>
      <w:r>
        <w:rPr>
          <w:rFonts w:hint="eastAsia"/>
        </w:rPr>
        <w:t>ＵＬＤ</w:t>
      </w:r>
      <w:r w:rsidRPr="00DE53BD">
        <w:rPr>
          <w:rFonts w:hint="eastAsia"/>
        </w:rPr>
        <w:t>番号が、ＵＬＤ</w:t>
      </w:r>
      <w:r>
        <w:rPr>
          <w:rFonts w:hint="eastAsia"/>
        </w:rPr>
        <w:t>情報</w:t>
      </w:r>
      <w:r w:rsidRPr="00DE53BD">
        <w:rPr>
          <w:rFonts w:hint="eastAsia"/>
        </w:rPr>
        <w:t>ＤＢに存在すること。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400" w:firstLine="794"/>
        <w:jc w:val="left"/>
      </w:pPr>
      <w:r w:rsidRPr="00DE53BD">
        <w:rPr>
          <w:rFonts w:hAnsi="ＭＳ ゴシック" w:cs="ＭＳ 明朝" w:hint="eastAsia"/>
          <w:color w:val="000000"/>
          <w:szCs w:val="22"/>
        </w:rPr>
        <w:t>②</w:t>
      </w:r>
      <w:r w:rsidRPr="00DE53BD">
        <w:rPr>
          <w:rFonts w:hint="eastAsia"/>
        </w:rPr>
        <w:t>保税蔵置場に蔵置中であること。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400" w:firstLine="794"/>
        <w:jc w:val="left"/>
      </w:pPr>
      <w:r w:rsidRPr="00DE53BD">
        <w:rPr>
          <w:rFonts w:hint="eastAsia"/>
        </w:rPr>
        <w:t>③</w:t>
      </w:r>
      <w:r>
        <w:rPr>
          <w:rFonts w:hint="eastAsia"/>
        </w:rPr>
        <w:t>１件</w:t>
      </w:r>
      <w:r w:rsidRPr="00DE53BD">
        <w:rPr>
          <w:rFonts w:hint="eastAsia"/>
        </w:rPr>
        <w:t>以上のＡＷＢ、ＨＡＷＢが積み付けられていること。</w:t>
      </w:r>
    </w:p>
    <w:p w:rsidR="00F0232A" w:rsidRPr="001B4731" w:rsidRDefault="00F0232A" w:rsidP="00B60A21">
      <w:pPr>
        <w:autoSpaceDE w:val="0"/>
        <w:autoSpaceDN w:val="0"/>
        <w:adjustRightInd w:val="0"/>
        <w:ind w:leftChars="403" w:left="998" w:hangingChars="100" w:hanging="198"/>
        <w:jc w:val="left"/>
      </w:pPr>
      <w:bookmarkStart w:id="1" w:name="OLE_LINK1"/>
      <w:r w:rsidRPr="001B4731">
        <w:rPr>
          <w:rFonts w:hint="eastAsia"/>
        </w:rPr>
        <w:t>④</w:t>
      </w:r>
      <w:r w:rsidRPr="00A6186D">
        <w:rPr>
          <w:rFonts w:hint="eastAsia"/>
        </w:rPr>
        <w:t>搬出処理または</w:t>
      </w:r>
      <w:r w:rsidRPr="001B4731">
        <w:rPr>
          <w:rFonts w:hint="eastAsia"/>
        </w:rPr>
        <w:t>搭載処理中の場合は、入力者は航空会社であること</w:t>
      </w:r>
      <w:r>
        <w:rPr>
          <w:rFonts w:hint="eastAsia"/>
        </w:rPr>
        <w:t>。</w:t>
      </w:r>
    </w:p>
    <w:p w:rsidR="00F0232A" w:rsidRDefault="00F0232A" w:rsidP="00B60A21">
      <w:pPr>
        <w:autoSpaceDE w:val="0"/>
        <w:autoSpaceDN w:val="0"/>
        <w:adjustRightInd w:val="0"/>
        <w:ind w:leftChars="403" w:left="998" w:hangingChars="100" w:hanging="198"/>
        <w:jc w:val="left"/>
      </w:pPr>
      <w:r w:rsidRPr="001B4731">
        <w:rPr>
          <w:rFonts w:hint="eastAsia"/>
        </w:rPr>
        <w:t>⑤全量搭載されていないこと。</w:t>
      </w:r>
    </w:p>
    <w:p w:rsidR="00F0232A" w:rsidRDefault="00F0232A" w:rsidP="00B60A21">
      <w:pPr>
        <w:autoSpaceDE w:val="0"/>
        <w:autoSpaceDN w:val="0"/>
        <w:adjustRightInd w:val="0"/>
        <w:ind w:leftChars="413" w:left="1017" w:hangingChars="100" w:hanging="198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⑥入力者が航空会社の場合は、入力者の管理する保税蔵置場に蔵置中であること。</w:t>
      </w:r>
    </w:p>
    <w:p w:rsidR="00F0232A" w:rsidRPr="00B9263A" w:rsidRDefault="00F0232A" w:rsidP="00B60A21">
      <w:pPr>
        <w:autoSpaceDE w:val="0"/>
        <w:autoSpaceDN w:val="0"/>
        <w:adjustRightInd w:val="0"/>
        <w:ind w:leftChars="413" w:left="1017" w:hangingChars="100" w:hanging="198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⑦</w:t>
      </w:r>
      <w:r w:rsidRPr="004838A7">
        <w:rPr>
          <w:rFonts w:hint="eastAsia"/>
        </w:rPr>
        <w:t>入力者が</w:t>
      </w:r>
      <w:r>
        <w:rPr>
          <w:rFonts w:hAnsi="ＭＳ ゴシック" w:cs="ＭＳ 明朝" w:hint="eastAsia"/>
          <w:color w:val="000000"/>
          <w:szCs w:val="22"/>
        </w:rPr>
        <w:t>航空会社以外</w:t>
      </w:r>
      <w:r w:rsidRPr="004838A7">
        <w:rPr>
          <w:rFonts w:hint="eastAsia"/>
        </w:rPr>
        <w:t>の場合は、入力者がＵＬＤ積付けを行っているか、入力者の管理する保税蔵置場に蔵置されていること。</w:t>
      </w:r>
      <w:r>
        <w:rPr>
          <w:rFonts w:hAnsi="ＭＳ ゴシック" w:cs="ＭＳ 明朝"/>
          <w:color w:val="000000"/>
          <w:szCs w:val="22"/>
        </w:rPr>
        <w:tab/>
      </w:r>
    </w:p>
    <w:bookmarkEnd w:id="1"/>
    <w:p w:rsidR="00F0232A" w:rsidRPr="001B4731" w:rsidRDefault="00F0232A" w:rsidP="00B60A21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1B4731">
        <w:rPr>
          <w:rFonts w:hAnsi="ＭＳ ゴシック" w:hint="eastAsia"/>
          <w:szCs w:val="22"/>
        </w:rPr>
        <w:t>（４）輸出貨物情報ＤＢチェック</w:t>
      </w:r>
    </w:p>
    <w:p w:rsidR="00F0232A" w:rsidRPr="001B4731" w:rsidRDefault="00F0232A" w:rsidP="00B60A21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szCs w:val="22"/>
        </w:rPr>
      </w:pPr>
      <w:r w:rsidRPr="001B4731">
        <w:rPr>
          <w:rFonts w:hAnsi="ＭＳ ゴシック" w:hint="eastAsia"/>
          <w:szCs w:val="22"/>
        </w:rPr>
        <w:t>①入力されたＡＷＢ番号に対する輸出貨物情報が存在すること。</w:t>
      </w:r>
    </w:p>
    <w:p w:rsidR="00F0232A" w:rsidRDefault="00F0232A" w:rsidP="00A040DB">
      <w:pPr>
        <w:autoSpaceDE w:val="0"/>
        <w:autoSpaceDN w:val="0"/>
        <w:adjustRightInd w:val="0"/>
        <w:ind w:firstLineChars="400" w:firstLine="794"/>
        <w:jc w:val="left"/>
        <w:rPr>
          <w:rFonts w:hAnsi="ＭＳ ゴシック" w:cs="ＭＳ 明朝"/>
          <w:color w:val="000000"/>
          <w:szCs w:val="22"/>
        </w:rPr>
      </w:pPr>
      <w:r w:rsidRPr="001B4731">
        <w:rPr>
          <w:rFonts w:hAnsi="ＭＳ ゴシック" w:cs="ＭＳ 明朝" w:hint="eastAsia"/>
          <w:color w:val="000000"/>
          <w:szCs w:val="22"/>
        </w:rPr>
        <w:t>②入力されたＵＬＤ番号に積み付けられている旨の登録がされていること。</w:t>
      </w:r>
    </w:p>
    <w:p w:rsidR="00F0232A" w:rsidRPr="00DE53BD" w:rsidRDefault="00A040DB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/>
          <w:color w:val="000000"/>
          <w:szCs w:val="22"/>
        </w:rPr>
        <w:br w:type="page"/>
      </w:r>
      <w:r w:rsidR="00F0232A" w:rsidRPr="00DE53BD">
        <w:rPr>
          <w:rFonts w:hAnsi="ＭＳ ゴシック" w:cs="ＭＳ 明朝" w:hint="eastAsia"/>
          <w:color w:val="000000"/>
          <w:szCs w:val="22"/>
        </w:rPr>
        <w:lastRenderedPageBreak/>
        <w:t>５．処理内容</w:t>
      </w:r>
    </w:p>
    <w:p w:rsidR="00F0232A" w:rsidRPr="00DE53BD" w:rsidRDefault="00F0232A" w:rsidP="00B60A21">
      <w:pPr>
        <w:ind w:firstLineChars="100" w:firstLine="198"/>
        <w:rPr>
          <w:rFonts w:hAnsi="ＭＳ ゴシック"/>
          <w:szCs w:val="22"/>
        </w:rPr>
      </w:pPr>
      <w:r w:rsidRPr="00DE53BD">
        <w:rPr>
          <w:rFonts w:hAnsi="ＭＳ ゴシック" w:hint="eastAsia"/>
          <w:szCs w:val="22"/>
        </w:rPr>
        <w:t>（１）</w:t>
      </w:r>
      <w:r w:rsidRPr="00DE53BD">
        <w:rPr>
          <w:rFonts w:hint="eastAsia"/>
        </w:rPr>
        <w:t>ＵＬＣ</w:t>
      </w:r>
      <w:r>
        <w:rPr>
          <w:rFonts w:hint="eastAsia"/>
        </w:rPr>
        <w:t>業務</w:t>
      </w:r>
      <w:r w:rsidRPr="00DE53BD">
        <w:rPr>
          <w:rFonts w:hint="eastAsia"/>
        </w:rPr>
        <w:t>の場合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DE53BD">
        <w:rPr>
          <w:rFonts w:hAnsi="ＭＳ ゴシック" w:cs="ＭＳ 明朝" w:hint="eastAsia"/>
          <w:color w:val="000000"/>
          <w:szCs w:val="22"/>
        </w:rPr>
        <w:t>（</w:t>
      </w:r>
      <w:r w:rsidRPr="00DE53BD">
        <w:rPr>
          <w:rFonts w:hAnsi="ＭＳ ゴシック" w:hint="eastAsia"/>
          <w:color w:val="000000"/>
          <w:szCs w:val="22"/>
        </w:rPr>
        <w:t>Ａ</w:t>
      </w:r>
      <w:r w:rsidRPr="00DE53BD">
        <w:rPr>
          <w:rFonts w:hAnsi="ＭＳ ゴシック" w:cs="ＭＳ 明朝" w:hint="eastAsia"/>
          <w:color w:val="000000"/>
          <w:szCs w:val="22"/>
        </w:rPr>
        <w:t>）入力チェック処理</w:t>
      </w:r>
    </w:p>
    <w:p w:rsidR="00F0232A" w:rsidRPr="00DE53BD" w:rsidRDefault="00F0232A" w:rsidP="00B60A21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DE53BD">
        <w:rPr>
          <w:rFonts w:hAnsi="ＭＳ ゴシック" w:cs="ＭＳ 明朝" w:hint="eastAsia"/>
          <w:color w:val="000000"/>
          <w:szCs w:val="22"/>
        </w:rPr>
        <w:t>前</w:t>
      </w:r>
      <w:r w:rsidR="00B60A21" w:rsidRPr="00B60A21">
        <w:rPr>
          <w:rFonts w:hAnsi="ＭＳ ゴシック" w:cs="ＭＳ 明朝" w:hint="eastAsia"/>
          <w:color w:val="000000"/>
          <w:szCs w:val="22"/>
        </w:rPr>
        <w:t>述の入力条件に合致するかチェックし、合致した場合は正常終了とし、処理結果コードに「０００００－００００－００００」を設定の上、以降の処理を行う。</w:t>
      </w:r>
    </w:p>
    <w:p w:rsidR="00F0232A" w:rsidRPr="00DE53BD" w:rsidRDefault="00F0232A" w:rsidP="00B60A21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DE53BD">
        <w:rPr>
          <w:rFonts w:hAnsi="ＭＳ ゴシック" w:cs="ＭＳ 明朝" w:hint="eastAsia"/>
          <w:color w:val="000000"/>
          <w:szCs w:val="22"/>
        </w:rPr>
        <w:t>合</w:t>
      </w:r>
      <w:r w:rsidR="00B60A21" w:rsidRPr="00B60A21">
        <w:rPr>
          <w:rFonts w:hAnsi="ＭＳ ゴシック" w:cs="ＭＳ 明朝" w:hint="eastAsia"/>
          <w:color w:val="000000"/>
          <w:szCs w:val="22"/>
        </w:rPr>
        <w:t>致しなかった場合はエラーとし、処理結果コードに「０００００－００００－００００」以外のコードを設定の上、処理結果通知の出力を行う。</w:t>
      </w:r>
      <w:r w:rsidRPr="00DE53BD">
        <w:rPr>
          <w:rFonts w:hAnsi="ＭＳ ゴシック" w:cs="ＭＳ 明朝" w:hint="eastAsia"/>
          <w:color w:val="000000"/>
          <w:szCs w:val="22"/>
        </w:rPr>
        <w:t>（エラー内容については「処理結果コード一覧」を参照。）</w:t>
      </w:r>
    </w:p>
    <w:p w:rsidR="00F0232A" w:rsidRPr="00401F88" w:rsidRDefault="00F0232A" w:rsidP="00B60A21">
      <w:pPr>
        <w:autoSpaceDE w:val="0"/>
        <w:autoSpaceDN w:val="0"/>
        <w:adjustRightInd w:val="0"/>
        <w:ind w:firstLineChars="200" w:firstLine="397"/>
        <w:rPr>
          <w:rFonts w:hAnsi="ＭＳ ゴシック"/>
          <w:color w:val="000000"/>
          <w:szCs w:val="22"/>
        </w:rPr>
      </w:pPr>
      <w:r w:rsidRPr="00401F88">
        <w:rPr>
          <w:rFonts w:hAnsi="ＭＳ ゴシック" w:hint="eastAsia"/>
          <w:color w:val="000000"/>
          <w:szCs w:val="22"/>
        </w:rPr>
        <w:t>（Ｂ）</w:t>
      </w:r>
      <w:r>
        <w:rPr>
          <w:rFonts w:hAnsi="ＭＳ ゴシック" w:hint="eastAsia"/>
          <w:color w:val="000000"/>
          <w:szCs w:val="22"/>
        </w:rPr>
        <w:t>輸出</w:t>
      </w:r>
      <w:r w:rsidRPr="00401F88">
        <w:rPr>
          <w:rFonts w:hAnsi="ＭＳ ゴシック" w:hint="eastAsia"/>
          <w:color w:val="000000"/>
          <w:szCs w:val="22"/>
        </w:rPr>
        <w:t>貨物情報抽出処理</w:t>
      </w:r>
    </w:p>
    <w:p w:rsidR="00F0232A" w:rsidRPr="00273FEA" w:rsidRDefault="00F0232A" w:rsidP="00B60A21">
      <w:pPr>
        <w:autoSpaceDE w:val="0"/>
        <w:autoSpaceDN w:val="0"/>
        <w:adjustRightInd w:val="0"/>
        <w:ind w:leftChars="500" w:left="992" w:firstLineChars="105" w:firstLine="208"/>
        <w:rPr>
          <w:rFonts w:hAnsi="ＭＳ ゴシック"/>
          <w:dstrike/>
          <w:color w:val="000000"/>
          <w:szCs w:val="22"/>
        </w:rPr>
      </w:pPr>
      <w:r w:rsidRPr="00401F88">
        <w:rPr>
          <w:rFonts w:hint="eastAsia"/>
        </w:rPr>
        <w:t>入力されたＵＬＤ番号に基づき、ＵＬＤ</w:t>
      </w:r>
      <w:r>
        <w:rPr>
          <w:rFonts w:hint="eastAsia"/>
        </w:rPr>
        <w:t>情報</w:t>
      </w:r>
      <w:r w:rsidRPr="00401F88">
        <w:rPr>
          <w:rFonts w:hint="eastAsia"/>
        </w:rPr>
        <w:t>ＤＢから積み付けられた</w:t>
      </w:r>
      <w:r>
        <w:rPr>
          <w:rFonts w:hint="eastAsia"/>
        </w:rPr>
        <w:t>輸出</w:t>
      </w:r>
      <w:r w:rsidRPr="00401F88">
        <w:rPr>
          <w:rFonts w:hint="eastAsia"/>
        </w:rPr>
        <w:t>貨物情報を抽出する。</w:t>
      </w:r>
    </w:p>
    <w:p w:rsidR="00F0232A" w:rsidRPr="00DE53BD" w:rsidRDefault="00F0232A" w:rsidP="00B60A21">
      <w:pPr>
        <w:autoSpaceDE w:val="0"/>
        <w:autoSpaceDN w:val="0"/>
        <w:adjustRightInd w:val="0"/>
        <w:ind w:firstLineChars="200" w:firstLine="397"/>
        <w:rPr>
          <w:rFonts w:hAnsi="ＭＳ ゴシック"/>
          <w:color w:val="000000"/>
          <w:szCs w:val="22"/>
        </w:rPr>
      </w:pPr>
      <w:r w:rsidRPr="00DE53BD">
        <w:rPr>
          <w:rFonts w:hAnsi="ＭＳ ゴシック" w:hint="eastAsia"/>
          <w:color w:val="000000"/>
          <w:szCs w:val="22"/>
        </w:rPr>
        <w:t>（</w:t>
      </w:r>
      <w:r>
        <w:rPr>
          <w:rFonts w:hAnsi="ＭＳ ゴシック" w:hint="eastAsia"/>
          <w:color w:val="000000"/>
          <w:szCs w:val="22"/>
        </w:rPr>
        <w:t>Ｃ</w:t>
      </w:r>
      <w:r w:rsidRPr="00DE53BD">
        <w:rPr>
          <w:rFonts w:hAnsi="ＭＳ ゴシック" w:hint="eastAsia"/>
          <w:color w:val="000000"/>
          <w:szCs w:val="22"/>
        </w:rPr>
        <w:t>）出力情報出力処理</w:t>
      </w:r>
    </w:p>
    <w:p w:rsidR="00F0232A" w:rsidRDefault="00F0232A" w:rsidP="00B60A21">
      <w:pPr>
        <w:autoSpaceDE w:val="0"/>
        <w:autoSpaceDN w:val="0"/>
        <w:adjustRightInd w:val="0"/>
        <w:ind w:firstLineChars="602" w:firstLine="1194"/>
        <w:rPr>
          <w:rFonts w:hAnsi="ＭＳ ゴシック"/>
        </w:rPr>
      </w:pPr>
      <w:r w:rsidRPr="00DE53BD">
        <w:rPr>
          <w:rFonts w:hAnsi="ＭＳ ゴシック" w:hint="eastAsia"/>
        </w:rPr>
        <w:t>後述の出力情報出力処理を行う。出力項目については「出力項目表」を参照。</w:t>
      </w:r>
    </w:p>
    <w:p w:rsidR="00F0232A" w:rsidRDefault="00F0232A" w:rsidP="004464A2">
      <w:pPr>
        <w:autoSpaceDE w:val="0"/>
        <w:autoSpaceDN w:val="0"/>
        <w:adjustRightInd w:val="0"/>
        <w:ind w:firstLine="396"/>
        <w:rPr>
          <w:rFonts w:cs="ＭＳ ゴシック"/>
          <w:szCs w:val="22"/>
        </w:rPr>
      </w:pPr>
      <w:r>
        <w:rPr>
          <w:rFonts w:cs="ＭＳ ゴシック" w:hint="eastAsia"/>
          <w:noProof/>
          <w:szCs w:val="22"/>
        </w:rPr>
        <w:t>（Ｄ）注意喚起メッセージ出力処理</w:t>
      </w:r>
    </w:p>
    <w:p w:rsidR="00F0232A" w:rsidRPr="00374E6E" w:rsidRDefault="00763585" w:rsidP="00B60A21">
      <w:pPr>
        <w:autoSpaceDE w:val="0"/>
        <w:autoSpaceDN w:val="0"/>
        <w:adjustRightInd w:val="0"/>
        <w:ind w:firstLineChars="501" w:firstLine="994"/>
        <w:rPr>
          <w:rFonts w:cs="ＭＳ ゴシック"/>
          <w:szCs w:val="22"/>
          <w:lang w:val="ja-JP"/>
        </w:rPr>
      </w:pPr>
      <w:r>
        <w:rPr>
          <w:rFonts w:cs="ＭＳ ゴシック" w:hint="eastAsia"/>
          <w:szCs w:val="22"/>
          <w:lang w:val="ja-JP"/>
        </w:rPr>
        <w:t>①登録を行うには再送信が必要</w:t>
      </w:r>
      <w:r w:rsidRPr="00374E6E">
        <w:rPr>
          <w:rFonts w:cs="ＭＳ ゴシック" w:hint="eastAsia"/>
          <w:szCs w:val="22"/>
          <w:lang w:val="ja-JP"/>
        </w:rPr>
        <w:t>である旨を注意喚起メッセージとして</w:t>
      </w:r>
      <w:r w:rsidR="00F0232A" w:rsidRPr="00374E6E">
        <w:rPr>
          <w:rFonts w:cs="ＭＳ ゴシック" w:hint="eastAsia"/>
          <w:szCs w:val="22"/>
          <w:lang w:val="ja-JP"/>
        </w:rPr>
        <w:t>出力する。</w:t>
      </w:r>
    </w:p>
    <w:p w:rsidR="00F0232A" w:rsidRPr="00374E6E" w:rsidRDefault="00F0232A" w:rsidP="00B60A21">
      <w:pPr>
        <w:autoSpaceDE w:val="0"/>
        <w:autoSpaceDN w:val="0"/>
        <w:adjustRightInd w:val="0"/>
        <w:ind w:firstLineChars="501" w:firstLine="994"/>
        <w:rPr>
          <w:rFonts w:cs="ＭＳ ゴシック"/>
          <w:szCs w:val="22"/>
          <w:lang w:val="ja-JP"/>
        </w:rPr>
      </w:pPr>
      <w:r w:rsidRPr="00374E6E">
        <w:rPr>
          <w:rFonts w:cs="ＭＳ ゴシック" w:hint="eastAsia"/>
          <w:szCs w:val="22"/>
          <w:lang w:val="ja-JP"/>
        </w:rPr>
        <w:t>②抽出条件</w:t>
      </w:r>
      <w:r w:rsidR="00763585" w:rsidRPr="00374E6E">
        <w:rPr>
          <w:rFonts w:cs="ＭＳ ゴシック" w:hint="eastAsia"/>
          <w:szCs w:val="22"/>
          <w:lang w:val="ja-JP"/>
        </w:rPr>
        <w:t>に対する対象データが残存する場合は、その旨を注意喚起メッセージとして</w:t>
      </w:r>
      <w:r w:rsidRPr="00374E6E">
        <w:rPr>
          <w:rFonts w:cs="ＭＳ ゴシック" w:hint="eastAsia"/>
          <w:szCs w:val="22"/>
          <w:lang w:val="ja-JP"/>
        </w:rPr>
        <w:t>出力する。</w:t>
      </w:r>
    </w:p>
    <w:p w:rsidR="00F0232A" w:rsidRPr="00374E6E" w:rsidRDefault="00F0232A" w:rsidP="00B60A21">
      <w:pPr>
        <w:ind w:firstLineChars="100" w:firstLine="198"/>
        <w:rPr>
          <w:rFonts w:hAnsi="ＭＳ ゴシック"/>
          <w:szCs w:val="22"/>
        </w:rPr>
      </w:pPr>
      <w:r w:rsidRPr="00374E6E">
        <w:rPr>
          <w:rFonts w:hAnsi="ＭＳ ゴシック" w:hint="eastAsia"/>
          <w:szCs w:val="22"/>
        </w:rPr>
        <w:t>（２）</w:t>
      </w:r>
      <w:r w:rsidRPr="00374E6E">
        <w:rPr>
          <w:rFonts w:hint="eastAsia"/>
        </w:rPr>
        <w:t>ＵＬＣ０１業務の場合</w:t>
      </w:r>
    </w:p>
    <w:p w:rsidR="00F0232A" w:rsidRPr="00374E6E" w:rsidRDefault="00F0232A" w:rsidP="00B60A21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374E6E">
        <w:rPr>
          <w:rFonts w:hAnsi="ＭＳ ゴシック" w:cs="ＭＳ 明朝" w:hint="eastAsia"/>
          <w:color w:val="000000"/>
          <w:szCs w:val="22"/>
        </w:rPr>
        <w:t>（</w:t>
      </w:r>
      <w:r w:rsidRPr="00374E6E">
        <w:rPr>
          <w:rFonts w:hAnsi="ＭＳ ゴシック" w:hint="eastAsia"/>
          <w:color w:val="000000"/>
          <w:szCs w:val="22"/>
        </w:rPr>
        <w:t>Ａ</w:t>
      </w:r>
      <w:r w:rsidRPr="00374E6E">
        <w:rPr>
          <w:rFonts w:hAnsi="ＭＳ ゴシック" w:cs="ＭＳ 明朝" w:hint="eastAsia"/>
          <w:color w:val="000000"/>
          <w:szCs w:val="22"/>
        </w:rPr>
        <w:t>）入力チェック処理</w:t>
      </w:r>
    </w:p>
    <w:p w:rsidR="00F0232A" w:rsidRPr="00374E6E" w:rsidRDefault="00B60A21" w:rsidP="00B60A21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374E6E">
        <w:rPr>
          <w:rFonts w:hAnsi="ＭＳ ゴシック" w:cs="ＭＳ 明朝" w:hint="eastAsia"/>
          <w:color w:val="00000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0232A" w:rsidRPr="00374E6E" w:rsidRDefault="00B60A21" w:rsidP="00B60A21">
      <w:pPr>
        <w:autoSpaceDE w:val="0"/>
        <w:autoSpaceDN w:val="0"/>
        <w:adjustRightInd w:val="0"/>
        <w:ind w:leftChars="500" w:left="992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374E6E">
        <w:rPr>
          <w:rFonts w:hAnsi="ＭＳ ゴシック" w:cs="ＭＳ 明朝" w:hint="eastAsia"/>
          <w:color w:val="00000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  <w:r w:rsidR="00F0232A" w:rsidRPr="00374E6E">
        <w:rPr>
          <w:rFonts w:hAnsi="ＭＳ ゴシック" w:cs="ＭＳ 明朝" w:hint="eastAsia"/>
          <w:color w:val="000000"/>
          <w:szCs w:val="22"/>
        </w:rPr>
        <w:t>（エラー内容については「処理結果コード一覧」を参照。）</w:t>
      </w:r>
    </w:p>
    <w:p w:rsidR="00F0232A" w:rsidRPr="00374E6E" w:rsidRDefault="00F0232A" w:rsidP="00B60A21">
      <w:pPr>
        <w:autoSpaceDE w:val="0"/>
        <w:autoSpaceDN w:val="0"/>
        <w:adjustRightInd w:val="0"/>
        <w:ind w:firstLineChars="200" w:firstLine="397"/>
        <w:rPr>
          <w:rFonts w:hAnsi="ＭＳ ゴシック"/>
          <w:color w:val="000000"/>
          <w:szCs w:val="22"/>
        </w:rPr>
      </w:pPr>
      <w:r w:rsidRPr="00374E6E">
        <w:rPr>
          <w:rFonts w:hAnsi="ＭＳ ゴシック" w:hint="eastAsia"/>
          <w:color w:val="000000"/>
          <w:szCs w:val="22"/>
        </w:rPr>
        <w:t>（Ｂ）輸出</w:t>
      </w:r>
      <w:r w:rsidRPr="00374E6E">
        <w:rPr>
          <w:rFonts w:hint="eastAsia"/>
        </w:rPr>
        <w:t>貨物情報ＤＢ処理</w:t>
      </w:r>
    </w:p>
    <w:p w:rsidR="00F0232A" w:rsidRPr="00374E6E" w:rsidRDefault="00F0232A" w:rsidP="00B60A21">
      <w:pPr>
        <w:autoSpaceDE w:val="0"/>
        <w:autoSpaceDN w:val="0"/>
        <w:adjustRightInd w:val="0"/>
        <w:ind w:leftChars="500" w:left="992" w:firstLineChars="105" w:firstLine="208"/>
      </w:pPr>
      <w:r w:rsidRPr="00374E6E">
        <w:rPr>
          <w:rFonts w:hint="eastAsia"/>
        </w:rPr>
        <w:t>処理識別が「Ｘ」（全量バラ積み）の場合、ＵＬＤ積付情報を取り消す。</w:t>
      </w:r>
    </w:p>
    <w:p w:rsidR="00F0232A" w:rsidRPr="00374E6E" w:rsidRDefault="00F0232A" w:rsidP="00B60A21">
      <w:pPr>
        <w:autoSpaceDE w:val="0"/>
        <w:autoSpaceDN w:val="0"/>
        <w:adjustRightInd w:val="0"/>
        <w:ind w:firstLineChars="200" w:firstLine="397"/>
      </w:pPr>
      <w:r w:rsidRPr="00374E6E">
        <w:rPr>
          <w:rFonts w:hAnsi="ＭＳ ゴシック" w:hint="eastAsia"/>
          <w:color w:val="000000"/>
          <w:szCs w:val="22"/>
        </w:rPr>
        <w:t>（Ｃ）</w:t>
      </w:r>
      <w:r w:rsidRPr="00374E6E">
        <w:rPr>
          <w:rFonts w:hint="eastAsia"/>
        </w:rPr>
        <w:t>ＵＬＤ情報ＤＢ処理</w:t>
      </w:r>
    </w:p>
    <w:p w:rsidR="00F0232A" w:rsidRPr="00374E6E" w:rsidRDefault="00F0232A" w:rsidP="00B60A21">
      <w:pPr>
        <w:autoSpaceDE w:val="0"/>
        <w:autoSpaceDN w:val="0"/>
        <w:adjustRightInd w:val="0"/>
        <w:ind w:firstLineChars="501" w:firstLine="994"/>
      </w:pPr>
      <w:r w:rsidRPr="00374E6E">
        <w:rPr>
          <w:rFonts w:hint="eastAsia"/>
        </w:rPr>
        <w:t>①処理種別が「Ｘ」（全量バラ積み）のＡＷＢについてＵＬＤ情報ＤＢより、積付情報を取り消す。</w:t>
      </w:r>
    </w:p>
    <w:p w:rsidR="00F0232A" w:rsidRPr="00374E6E" w:rsidRDefault="00F0232A" w:rsidP="00B60A21">
      <w:pPr>
        <w:autoSpaceDE w:val="0"/>
        <w:autoSpaceDN w:val="0"/>
        <w:adjustRightInd w:val="0"/>
        <w:ind w:leftChars="503" w:left="1196" w:hangingChars="100" w:hanging="198"/>
        <w:rPr>
          <w:rFonts w:hAnsi="ＭＳ ゴシック"/>
          <w:color w:val="000000"/>
          <w:szCs w:val="22"/>
        </w:rPr>
      </w:pPr>
      <w:r w:rsidRPr="00374E6E">
        <w:rPr>
          <w:rFonts w:hint="eastAsia"/>
        </w:rPr>
        <w:t>②ＵＬＤに積み付けられているＡＷＢがすべて取り消された場合、ＵＬＤ情報を削除する。</w:t>
      </w:r>
    </w:p>
    <w:p w:rsidR="00F0232A" w:rsidRPr="00374E6E" w:rsidRDefault="00F0232A" w:rsidP="00B60A21">
      <w:pPr>
        <w:autoSpaceDE w:val="0"/>
        <w:autoSpaceDN w:val="0"/>
        <w:adjustRightInd w:val="0"/>
        <w:ind w:firstLineChars="200" w:firstLine="397"/>
        <w:rPr>
          <w:rFonts w:hAnsi="ＭＳ ゴシック"/>
          <w:color w:val="000000"/>
          <w:szCs w:val="22"/>
        </w:rPr>
      </w:pPr>
      <w:r w:rsidRPr="00374E6E">
        <w:rPr>
          <w:rFonts w:hAnsi="ＭＳ ゴシック" w:hint="eastAsia"/>
          <w:color w:val="000000"/>
          <w:szCs w:val="22"/>
        </w:rPr>
        <w:t>（</w:t>
      </w:r>
      <w:r w:rsidRPr="00374E6E">
        <w:rPr>
          <w:rFonts w:hAnsi="ＭＳ ゴシック" w:hint="eastAsia"/>
          <w:szCs w:val="22"/>
        </w:rPr>
        <w:t>Ｄ</w:t>
      </w:r>
      <w:r w:rsidRPr="00374E6E">
        <w:rPr>
          <w:rFonts w:hAnsi="ＭＳ ゴシック" w:hint="eastAsia"/>
          <w:color w:val="000000"/>
          <w:szCs w:val="22"/>
        </w:rPr>
        <w:t>）</w:t>
      </w:r>
      <w:r w:rsidRPr="00374E6E">
        <w:rPr>
          <w:rFonts w:hint="eastAsia"/>
        </w:rPr>
        <w:t>輸出便情報ＤＢ処理</w:t>
      </w:r>
    </w:p>
    <w:p w:rsidR="00F0232A" w:rsidRPr="00374E6E" w:rsidRDefault="00F0232A" w:rsidP="00B60A21">
      <w:pPr>
        <w:autoSpaceDE w:val="0"/>
        <w:autoSpaceDN w:val="0"/>
        <w:adjustRightInd w:val="0"/>
        <w:ind w:leftChars="500" w:left="992" w:firstLineChars="105" w:firstLine="208"/>
        <w:rPr>
          <w:rFonts w:hAnsi="ＭＳ ゴシック"/>
        </w:rPr>
      </w:pPr>
      <w:r w:rsidRPr="00374E6E">
        <w:rPr>
          <w:rFonts w:hint="eastAsia"/>
        </w:rPr>
        <w:t>ＵＬＤに搭載便割当てがされている場合、ＵＬＤ積付情報を取り消す。</w:t>
      </w:r>
    </w:p>
    <w:p w:rsidR="00F0232A" w:rsidRPr="00374E6E" w:rsidRDefault="00F0232A" w:rsidP="00B60A21">
      <w:pPr>
        <w:autoSpaceDE w:val="0"/>
        <w:autoSpaceDN w:val="0"/>
        <w:adjustRightInd w:val="0"/>
        <w:ind w:firstLineChars="200" w:firstLine="397"/>
        <w:rPr>
          <w:rFonts w:hAnsi="ＭＳ ゴシック"/>
          <w:color w:val="000000"/>
          <w:szCs w:val="22"/>
        </w:rPr>
      </w:pPr>
      <w:r w:rsidRPr="00374E6E">
        <w:rPr>
          <w:rFonts w:hAnsi="ＭＳ ゴシック" w:hint="eastAsia"/>
          <w:color w:val="000000"/>
          <w:szCs w:val="22"/>
        </w:rPr>
        <w:t>（Ｅ）輸出</w:t>
      </w:r>
      <w:r w:rsidRPr="00374E6E">
        <w:rPr>
          <w:rFonts w:hint="eastAsia"/>
        </w:rPr>
        <w:t>貨物情報抽出処理</w:t>
      </w:r>
    </w:p>
    <w:p w:rsidR="00F0232A" w:rsidRPr="00374E6E" w:rsidRDefault="00F0232A" w:rsidP="00B60A21">
      <w:pPr>
        <w:autoSpaceDE w:val="0"/>
        <w:autoSpaceDN w:val="0"/>
        <w:adjustRightInd w:val="0"/>
        <w:ind w:leftChars="500" w:left="992" w:firstLineChars="105" w:firstLine="208"/>
        <w:rPr>
          <w:rFonts w:hAnsi="ＭＳ ゴシック"/>
        </w:rPr>
      </w:pPr>
      <w:r w:rsidRPr="00374E6E">
        <w:rPr>
          <w:rFonts w:hint="eastAsia"/>
        </w:rPr>
        <w:t>入力されたＵＬＤ番号に対する輸出貨物情報がＵＬＤ情報ＤＢに残存する場合は、前述の</w:t>
      </w:r>
      <w:r w:rsidRPr="00374E6E">
        <w:rPr>
          <w:rFonts w:hAnsi="ＭＳ ゴシック" w:hint="eastAsia"/>
          <w:color w:val="000000"/>
          <w:szCs w:val="22"/>
        </w:rPr>
        <w:t>輸出貨物情報抽出処理</w:t>
      </w:r>
      <w:r w:rsidRPr="00374E6E">
        <w:rPr>
          <w:rFonts w:hint="eastAsia"/>
        </w:rPr>
        <w:t>を再度行う。</w:t>
      </w:r>
    </w:p>
    <w:p w:rsidR="00F0232A" w:rsidRPr="00374E6E" w:rsidRDefault="00F0232A" w:rsidP="00B60A21">
      <w:pPr>
        <w:autoSpaceDE w:val="0"/>
        <w:autoSpaceDN w:val="0"/>
        <w:adjustRightInd w:val="0"/>
        <w:ind w:firstLineChars="200" w:firstLine="397"/>
        <w:rPr>
          <w:rFonts w:hAnsi="ＭＳ ゴシック"/>
          <w:color w:val="000000"/>
          <w:szCs w:val="22"/>
        </w:rPr>
      </w:pPr>
      <w:r w:rsidRPr="00374E6E">
        <w:rPr>
          <w:rFonts w:hAnsi="ＭＳ ゴシック" w:hint="eastAsia"/>
          <w:color w:val="000000"/>
          <w:szCs w:val="22"/>
        </w:rPr>
        <w:t>（Ｆ）出力情報出力処理</w:t>
      </w:r>
    </w:p>
    <w:p w:rsidR="00F0232A" w:rsidRPr="00374E6E" w:rsidRDefault="00F0232A" w:rsidP="00B60A21">
      <w:pPr>
        <w:autoSpaceDE w:val="0"/>
        <w:autoSpaceDN w:val="0"/>
        <w:adjustRightInd w:val="0"/>
        <w:ind w:firstLineChars="602" w:firstLine="1194"/>
        <w:rPr>
          <w:rFonts w:hAnsi="ＭＳ ゴシック"/>
          <w:color w:val="000000"/>
          <w:szCs w:val="22"/>
        </w:rPr>
      </w:pPr>
      <w:r w:rsidRPr="00374E6E">
        <w:rPr>
          <w:rFonts w:hAnsi="ＭＳ ゴシック" w:hint="eastAsia"/>
        </w:rPr>
        <w:t>後述の出力情報出力処理を行う。出力項目については「出力項目表」を参照。</w:t>
      </w:r>
    </w:p>
    <w:p w:rsidR="00F0232A" w:rsidRPr="00374E6E" w:rsidRDefault="00F0232A" w:rsidP="00B60A21">
      <w:pPr>
        <w:autoSpaceDE w:val="0"/>
        <w:autoSpaceDN w:val="0"/>
        <w:adjustRightInd w:val="0"/>
        <w:ind w:firstLineChars="200" w:firstLine="397"/>
        <w:rPr>
          <w:rFonts w:hAnsi="ＭＳ ゴシック"/>
          <w:color w:val="000000"/>
          <w:szCs w:val="22"/>
        </w:rPr>
      </w:pPr>
      <w:r w:rsidRPr="00374E6E">
        <w:rPr>
          <w:rFonts w:hAnsi="ＭＳ ゴシック" w:hint="eastAsia"/>
          <w:color w:val="000000"/>
          <w:szCs w:val="22"/>
        </w:rPr>
        <w:t>（Ｇ）</w:t>
      </w:r>
      <w:r w:rsidRPr="00374E6E">
        <w:rPr>
          <w:rFonts w:hint="eastAsia"/>
        </w:rPr>
        <w:t>注意喚起メッセージ出力処理</w:t>
      </w:r>
    </w:p>
    <w:p w:rsidR="00F0232A" w:rsidRPr="00374E6E" w:rsidRDefault="00F0232A" w:rsidP="00B60A21">
      <w:pPr>
        <w:autoSpaceDE w:val="0"/>
        <w:autoSpaceDN w:val="0"/>
        <w:adjustRightInd w:val="0"/>
        <w:ind w:leftChars="500" w:left="1190" w:hangingChars="100" w:hanging="198"/>
        <w:rPr>
          <w:rFonts w:hAnsi="ＭＳ ゴシック"/>
          <w:color w:val="000000"/>
          <w:szCs w:val="22"/>
        </w:rPr>
      </w:pPr>
      <w:r w:rsidRPr="00374E6E">
        <w:rPr>
          <w:rFonts w:hint="eastAsia"/>
        </w:rPr>
        <w:t>①抽出条件</w:t>
      </w:r>
      <w:r w:rsidR="00763585" w:rsidRPr="00374E6E">
        <w:rPr>
          <w:rFonts w:hint="eastAsia"/>
        </w:rPr>
        <w:t>に対する対象データが残存する場合は、その旨を注意喚起メッセージとして</w:t>
      </w:r>
      <w:r w:rsidRPr="00374E6E">
        <w:rPr>
          <w:rFonts w:hint="eastAsia"/>
        </w:rPr>
        <w:t>出力する。</w:t>
      </w:r>
    </w:p>
    <w:p w:rsidR="00F0232A" w:rsidRDefault="00F0232A" w:rsidP="00B60A21">
      <w:pPr>
        <w:autoSpaceDE w:val="0"/>
        <w:autoSpaceDN w:val="0"/>
        <w:adjustRightInd w:val="0"/>
        <w:ind w:firstLineChars="500" w:firstLine="992"/>
        <w:jc w:val="left"/>
        <w:rPr>
          <w:rFonts w:hAnsi="ＭＳ ゴシック"/>
          <w:szCs w:val="22"/>
        </w:rPr>
      </w:pPr>
      <w:r w:rsidRPr="00374E6E">
        <w:rPr>
          <w:rFonts w:hAnsi="ＭＳ ゴシック" w:hint="eastAsia"/>
          <w:szCs w:val="22"/>
        </w:rPr>
        <w:t>②</w:t>
      </w:r>
      <w:r w:rsidR="00763585" w:rsidRPr="00374E6E">
        <w:rPr>
          <w:rFonts w:hAnsi="ＭＳ ゴシック" w:hint="eastAsia"/>
          <w:szCs w:val="22"/>
        </w:rPr>
        <w:t>登録を行うには再送信が必要である旨を注意喚起メッセージとして</w:t>
      </w:r>
      <w:r w:rsidRPr="00374E6E">
        <w:rPr>
          <w:rFonts w:hAnsi="ＭＳ ゴシック" w:hint="eastAsia"/>
          <w:szCs w:val="22"/>
        </w:rPr>
        <w:t>出力する。</w:t>
      </w:r>
    </w:p>
    <w:p w:rsidR="00F0232A" w:rsidRPr="00FD26E9" w:rsidRDefault="00F0232A" w:rsidP="00B60A21">
      <w:pPr>
        <w:autoSpaceDE w:val="0"/>
        <w:autoSpaceDN w:val="0"/>
        <w:adjustRightInd w:val="0"/>
        <w:ind w:firstLineChars="500" w:firstLine="992"/>
        <w:jc w:val="left"/>
        <w:rPr>
          <w:rFonts w:hAnsi="ＭＳ ゴシック"/>
          <w:szCs w:val="22"/>
        </w:rPr>
      </w:pPr>
    </w:p>
    <w:p w:rsidR="00F0232A" w:rsidRPr="00DE53BD" w:rsidRDefault="00F0232A" w:rsidP="007E3A62">
      <w:pPr>
        <w:outlineLvl w:val="0"/>
        <w:rPr>
          <w:rFonts w:hAnsi="ＭＳ ゴシック"/>
          <w:szCs w:val="22"/>
        </w:rPr>
      </w:pPr>
      <w:r w:rsidRPr="00DE53BD">
        <w:rPr>
          <w:rFonts w:hAnsi="ＭＳ ゴシック" w:hint="eastAsia"/>
          <w:szCs w:val="22"/>
        </w:rPr>
        <w:t>６．出力情報</w:t>
      </w:r>
    </w:p>
    <w:p w:rsidR="00F0232A" w:rsidRPr="00DE53BD" w:rsidRDefault="00F0232A" w:rsidP="00B60A21">
      <w:pPr>
        <w:ind w:firstLineChars="100" w:firstLine="198"/>
        <w:outlineLvl w:val="0"/>
        <w:rPr>
          <w:rFonts w:hAnsi="ＭＳ ゴシック"/>
          <w:szCs w:val="22"/>
        </w:rPr>
      </w:pPr>
      <w:r w:rsidRPr="00DE53BD">
        <w:rPr>
          <w:rFonts w:hint="eastAsia"/>
        </w:rPr>
        <w:t>（１）ＵＬＣ</w:t>
      </w:r>
      <w:r>
        <w:rPr>
          <w:rFonts w:hint="eastAsia"/>
        </w:rPr>
        <w:t>業務</w:t>
      </w:r>
      <w:r w:rsidRPr="00DE53BD">
        <w:rPr>
          <w:rFonts w:hint="eastAsia"/>
        </w:rPr>
        <w:t>の場合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F0232A" w:rsidRPr="00DE53BD" w:rsidTr="00E66119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F0232A" w:rsidP="000504FB">
            <w:pPr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F0232A" w:rsidP="000504FB">
            <w:pPr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F0232A" w:rsidP="000504FB">
            <w:pPr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F0232A" w:rsidRPr="00DE53BD" w:rsidTr="00E66119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DE53BD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6004C6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DE53BD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6004C6">
            <w:pPr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F0232A" w:rsidRPr="00DE53BD" w:rsidTr="00E66119">
        <w:trPr>
          <w:trHeight w:val="6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6004C6">
            <w:pPr>
              <w:rPr>
                <w:rFonts w:hAnsi="ＭＳ ゴシック"/>
                <w:szCs w:val="22"/>
              </w:rPr>
            </w:pPr>
            <w:r w:rsidRPr="00DE53BD">
              <w:rPr>
                <w:rFonts w:hint="eastAsia"/>
              </w:rPr>
              <w:t>積付結果取消呼出し結果情報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B60A21">
            <w:pPr>
              <w:ind w:left="595" w:hangingChars="300" w:hanging="595"/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6004C6">
            <w:pPr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F0232A" w:rsidRPr="00DE53BD" w:rsidRDefault="00F0232A" w:rsidP="00B60A21">
      <w:pPr>
        <w:ind w:firstLineChars="100" w:firstLine="198"/>
        <w:outlineLvl w:val="0"/>
        <w:rPr>
          <w:rFonts w:hAnsi="ＭＳ ゴシック"/>
          <w:szCs w:val="22"/>
        </w:rPr>
      </w:pPr>
      <w:r w:rsidRPr="00DE53BD">
        <w:rPr>
          <w:rFonts w:hint="eastAsia"/>
        </w:rPr>
        <w:lastRenderedPageBreak/>
        <w:t>（２）ＵＬＣ</w:t>
      </w:r>
      <w:r>
        <w:rPr>
          <w:rFonts w:hint="eastAsia"/>
        </w:rPr>
        <w:t>０１業務</w:t>
      </w:r>
      <w:r w:rsidRPr="00DE53BD">
        <w:rPr>
          <w:rFonts w:hint="eastAsia"/>
        </w:rPr>
        <w:t>の場合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F0232A" w:rsidRPr="00DE53BD" w:rsidTr="008F75E3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F0232A" w:rsidP="008F75E3">
            <w:pPr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F0232A" w:rsidP="008F75E3">
            <w:pPr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2A" w:rsidRPr="00DE53BD" w:rsidRDefault="00F0232A" w:rsidP="008F75E3">
            <w:pPr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F0232A" w:rsidRPr="00DE53BD" w:rsidTr="008F75E3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8F75E3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DE53BD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8F75E3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DE53BD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8F75E3">
            <w:pPr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F0232A" w:rsidRPr="00DE53BD" w:rsidTr="008F75E3">
        <w:trPr>
          <w:trHeight w:val="6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8F75E3">
            <w:pPr>
              <w:rPr>
                <w:rFonts w:hAnsi="ＭＳ ゴシック"/>
                <w:szCs w:val="22"/>
              </w:rPr>
            </w:pPr>
            <w:r w:rsidRPr="00DE53BD">
              <w:rPr>
                <w:rFonts w:hint="eastAsia"/>
              </w:rPr>
              <w:t>積付結果取消呼出し結果情報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B60A21">
            <w:pPr>
              <w:ind w:left="8" w:hangingChars="4" w:hanging="8"/>
              <w:rPr>
                <w:rFonts w:hAnsi="ＭＳ ゴシック"/>
                <w:szCs w:val="22"/>
              </w:rPr>
            </w:pPr>
            <w:r w:rsidRPr="00DE53BD">
              <w:rPr>
                <w:rFonts w:hint="eastAsia"/>
              </w:rPr>
              <w:t>ＡＷＢ番号の抽出</w:t>
            </w:r>
            <w:r>
              <w:rPr>
                <w:rFonts w:hint="eastAsia"/>
              </w:rPr>
              <w:t>処理</w:t>
            </w:r>
            <w:r w:rsidRPr="00DE53BD">
              <w:rPr>
                <w:rFonts w:hint="eastAsia"/>
              </w:rPr>
              <w:t>が行われた後も対象データが残存した場合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8F75E3">
            <w:pPr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F0232A" w:rsidRPr="00DE53BD" w:rsidTr="008F75E3">
        <w:trPr>
          <w:trHeight w:val="6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8F75E3">
            <w:r w:rsidRPr="00DE53BD">
              <w:rPr>
                <w:rFonts w:hint="eastAsia"/>
              </w:rPr>
              <w:t>積付ＵＬＤ情報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4838A7" w:rsidRDefault="00F0232A" w:rsidP="00093ECF">
            <w:r w:rsidRPr="004838A7">
              <w:rPr>
                <w:rFonts w:hint="eastAsia"/>
              </w:rPr>
              <w:t>以下の条件をすべて満たすとき、出力する</w:t>
            </w:r>
          </w:p>
          <w:p w:rsidR="00F0232A" w:rsidRPr="00A6186D" w:rsidRDefault="00F0232A" w:rsidP="00B60A21">
            <w:pPr>
              <w:ind w:left="603" w:hangingChars="304" w:hanging="603"/>
            </w:pPr>
            <w:r w:rsidRPr="00A6186D">
              <w:rPr>
                <w:rFonts w:hint="eastAsia"/>
              </w:rPr>
              <w:t>（１）システムに登録されているＵＬＤ情報がすべて取り消された、またはＵＬＤ情報に変更がされる取り消しがされた</w:t>
            </w:r>
          </w:p>
          <w:p w:rsidR="00F0232A" w:rsidRPr="00093ECF" w:rsidRDefault="00F0232A" w:rsidP="00B60A21">
            <w:pPr>
              <w:ind w:left="603" w:hangingChars="304" w:hanging="603"/>
              <w:rPr>
                <w:color w:val="000000"/>
                <w:shd w:val="pct15" w:color="auto" w:fill="FFFFFF"/>
              </w:rPr>
            </w:pPr>
            <w:r w:rsidRPr="00A6186D">
              <w:rPr>
                <w:rFonts w:hint="eastAsia"/>
              </w:rPr>
              <w:t>（２）航空会社または保税蔵置場の場合で、</w:t>
            </w:r>
            <w:r w:rsidRPr="004838A7">
              <w:rPr>
                <w:rFonts w:hint="eastAsia"/>
              </w:rPr>
              <w:t>積付ＵＬＤ情報を出力する旨が、</w:t>
            </w:r>
            <w:r>
              <w:rPr>
                <w:rFonts w:hint="eastAsia"/>
              </w:rPr>
              <w:t>システムに</w:t>
            </w:r>
            <w:r w:rsidRPr="004838A7">
              <w:rPr>
                <w:rFonts w:hint="eastAsia"/>
              </w:rPr>
              <w:t>登録されている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2A" w:rsidRPr="00DE53BD" w:rsidRDefault="00F0232A" w:rsidP="008F75E3">
            <w:pPr>
              <w:rPr>
                <w:rFonts w:hAnsi="ＭＳ ゴシック"/>
                <w:szCs w:val="22"/>
              </w:rPr>
            </w:pPr>
            <w:r w:rsidRPr="00DE53BD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F0232A" w:rsidRPr="00DE53BD" w:rsidRDefault="00F0232A" w:rsidP="00EB3EB8">
      <w:pPr>
        <w:outlineLvl w:val="0"/>
        <w:rPr>
          <w:rFonts w:hAnsi="ＭＳ ゴシック"/>
          <w:szCs w:val="22"/>
        </w:rPr>
      </w:pPr>
    </w:p>
    <w:sectPr w:rsidR="00F0232A" w:rsidRPr="00DE53BD" w:rsidSect="00DE53BD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979" w:rsidRDefault="00125979">
      <w:r>
        <w:separator/>
      </w:r>
    </w:p>
  </w:endnote>
  <w:endnote w:type="continuationSeparator" w:id="0">
    <w:p w:rsidR="00125979" w:rsidRDefault="00125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32A" w:rsidRDefault="00A040DB" w:rsidP="00A040DB">
    <w:pPr>
      <w:pStyle w:val="a5"/>
      <w:tabs>
        <w:tab w:val="clear" w:pos="4252"/>
        <w:tab w:val="clear" w:pos="8504"/>
        <w:tab w:val="center" w:pos="4960"/>
        <w:tab w:val="right" w:pos="9921"/>
      </w:tabs>
      <w:jc w:val="center"/>
      <w:rPr>
        <w:rStyle w:val="a7"/>
        <w:rFonts w:hAnsi="ＭＳ ゴシック"/>
        <w:szCs w:val="22"/>
      </w:rPr>
    </w:pPr>
    <w:r w:rsidRPr="00A040DB">
      <w:rPr>
        <w:rStyle w:val="a7"/>
        <w:rFonts w:hAnsi="ＭＳ ゴシック"/>
        <w:szCs w:val="22"/>
      </w:rPr>
      <w:tab/>
    </w:r>
    <w:r>
      <w:rPr>
        <w:rStyle w:val="a7"/>
        <w:rFonts w:hAnsi="ＭＳ ゴシック"/>
        <w:szCs w:val="22"/>
      </w:rPr>
      <w:t>2522-01</w:t>
    </w:r>
    <w:r w:rsidRPr="009F1BE0">
      <w:rPr>
        <w:rStyle w:val="a7"/>
        <w:rFonts w:hAnsi="ＭＳ ゴシック"/>
        <w:szCs w:val="22"/>
      </w:rPr>
      <w:t>-</w:t>
    </w:r>
    <w:r w:rsidRPr="007E3A62">
      <w:rPr>
        <w:rStyle w:val="a7"/>
        <w:rFonts w:hAnsi="ＭＳ ゴシック"/>
        <w:szCs w:val="22"/>
      </w:rPr>
      <w:fldChar w:fldCharType="begin"/>
    </w:r>
    <w:r w:rsidRPr="007E3A62">
      <w:rPr>
        <w:rStyle w:val="a7"/>
        <w:rFonts w:hAnsi="ＭＳ ゴシック"/>
        <w:szCs w:val="22"/>
      </w:rPr>
      <w:instrText xml:space="preserve"> PAGE </w:instrText>
    </w:r>
    <w:r w:rsidRPr="007E3A62">
      <w:rPr>
        <w:rStyle w:val="a7"/>
        <w:rFonts w:hAnsi="ＭＳ ゴシック"/>
        <w:szCs w:val="22"/>
      </w:rPr>
      <w:fldChar w:fldCharType="separate"/>
    </w:r>
    <w:r w:rsidR="009922A2">
      <w:rPr>
        <w:rStyle w:val="a7"/>
        <w:rFonts w:hAnsi="ＭＳ ゴシック"/>
        <w:noProof/>
        <w:szCs w:val="22"/>
      </w:rPr>
      <w:t>1</w:t>
    </w:r>
    <w:r w:rsidRPr="007E3A62">
      <w:rPr>
        <w:rStyle w:val="a7"/>
        <w:rFonts w:hAnsi="ＭＳ ゴシック"/>
        <w:szCs w:val="22"/>
      </w:rPr>
      <w:fldChar w:fldCharType="end"/>
    </w:r>
    <w:r>
      <w:rPr>
        <w:rStyle w:val="a7"/>
        <w:rFonts w:hAnsi="ＭＳ ゴシック"/>
        <w:szCs w:val="22"/>
      </w:rPr>
      <w:t xml:space="preserve"> </w:t>
    </w:r>
    <w:r w:rsidRPr="00A040DB">
      <w:rPr>
        <w:rStyle w:val="a7"/>
        <w:rFonts w:hAnsi="ＭＳ ゴシック"/>
        <w:szCs w:val="22"/>
      </w:rPr>
      <w:tab/>
    </w:r>
    <w:r>
      <w:rPr>
        <w:rStyle w:val="a7"/>
        <w:rFonts w:hAnsi="ＭＳ ゴシック" w:hint="eastAsia"/>
        <w:szCs w:val="22"/>
      </w:rPr>
      <w:t>＜2022.03修正＞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979" w:rsidRDefault="00125979">
      <w:r>
        <w:separator/>
      </w:r>
    </w:p>
  </w:footnote>
  <w:footnote w:type="continuationSeparator" w:id="0">
    <w:p w:rsidR="00125979" w:rsidRDefault="001259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7349"/>
    <w:rsid w:val="0002466C"/>
    <w:rsid w:val="000504FB"/>
    <w:rsid w:val="00053DBD"/>
    <w:rsid w:val="0007030F"/>
    <w:rsid w:val="0008242A"/>
    <w:rsid w:val="00085520"/>
    <w:rsid w:val="00090E13"/>
    <w:rsid w:val="00093ECF"/>
    <w:rsid w:val="000A08D4"/>
    <w:rsid w:val="000C3436"/>
    <w:rsid w:val="000E5638"/>
    <w:rsid w:val="000E77C4"/>
    <w:rsid w:val="000F7F53"/>
    <w:rsid w:val="00102FCE"/>
    <w:rsid w:val="001172B1"/>
    <w:rsid w:val="00121D14"/>
    <w:rsid w:val="00125979"/>
    <w:rsid w:val="0012598C"/>
    <w:rsid w:val="00131343"/>
    <w:rsid w:val="00134014"/>
    <w:rsid w:val="00144893"/>
    <w:rsid w:val="00152C72"/>
    <w:rsid w:val="0018231E"/>
    <w:rsid w:val="001B4731"/>
    <w:rsid w:val="001E1108"/>
    <w:rsid w:val="001E323B"/>
    <w:rsid w:val="001F3233"/>
    <w:rsid w:val="001F3D59"/>
    <w:rsid w:val="00202103"/>
    <w:rsid w:val="002027C6"/>
    <w:rsid w:val="00224CD5"/>
    <w:rsid w:val="00226172"/>
    <w:rsid w:val="0025445B"/>
    <w:rsid w:val="00263CB5"/>
    <w:rsid w:val="002656AA"/>
    <w:rsid w:val="00273FEA"/>
    <w:rsid w:val="0027622F"/>
    <w:rsid w:val="002955CC"/>
    <w:rsid w:val="0029695A"/>
    <w:rsid w:val="002A1EDB"/>
    <w:rsid w:val="002B6548"/>
    <w:rsid w:val="002D42AF"/>
    <w:rsid w:val="002E14E6"/>
    <w:rsid w:val="002E3B9C"/>
    <w:rsid w:val="002F26F4"/>
    <w:rsid w:val="00300E5A"/>
    <w:rsid w:val="00326C28"/>
    <w:rsid w:val="00332F13"/>
    <w:rsid w:val="00342C3D"/>
    <w:rsid w:val="0035079E"/>
    <w:rsid w:val="00374E6E"/>
    <w:rsid w:val="00383614"/>
    <w:rsid w:val="00384A4C"/>
    <w:rsid w:val="00390122"/>
    <w:rsid w:val="003947C1"/>
    <w:rsid w:val="003C383F"/>
    <w:rsid w:val="003C584D"/>
    <w:rsid w:val="003D064F"/>
    <w:rsid w:val="00400EE9"/>
    <w:rsid w:val="00401F88"/>
    <w:rsid w:val="004058E6"/>
    <w:rsid w:val="004151B0"/>
    <w:rsid w:val="0041644F"/>
    <w:rsid w:val="004218BD"/>
    <w:rsid w:val="00423CBA"/>
    <w:rsid w:val="00431A33"/>
    <w:rsid w:val="004464A2"/>
    <w:rsid w:val="00447C58"/>
    <w:rsid w:val="00453C74"/>
    <w:rsid w:val="0046456A"/>
    <w:rsid w:val="00470EBB"/>
    <w:rsid w:val="004761B7"/>
    <w:rsid w:val="0047746E"/>
    <w:rsid w:val="004838A7"/>
    <w:rsid w:val="00497549"/>
    <w:rsid w:val="00497A82"/>
    <w:rsid w:val="004A50BC"/>
    <w:rsid w:val="004A785A"/>
    <w:rsid w:val="004B0A43"/>
    <w:rsid w:val="004B3AE2"/>
    <w:rsid w:val="004E2B65"/>
    <w:rsid w:val="004E3102"/>
    <w:rsid w:val="00504132"/>
    <w:rsid w:val="0051132C"/>
    <w:rsid w:val="00514A85"/>
    <w:rsid w:val="005205F9"/>
    <w:rsid w:val="00527E22"/>
    <w:rsid w:val="00530E56"/>
    <w:rsid w:val="0053462B"/>
    <w:rsid w:val="00551CC3"/>
    <w:rsid w:val="0055463B"/>
    <w:rsid w:val="0056009A"/>
    <w:rsid w:val="00564A10"/>
    <w:rsid w:val="00572310"/>
    <w:rsid w:val="00590849"/>
    <w:rsid w:val="00590BCB"/>
    <w:rsid w:val="005945FE"/>
    <w:rsid w:val="005B10C1"/>
    <w:rsid w:val="005E294E"/>
    <w:rsid w:val="005E727E"/>
    <w:rsid w:val="005E7286"/>
    <w:rsid w:val="005F621D"/>
    <w:rsid w:val="006004C6"/>
    <w:rsid w:val="00604C59"/>
    <w:rsid w:val="00643576"/>
    <w:rsid w:val="00661186"/>
    <w:rsid w:val="006745F2"/>
    <w:rsid w:val="0069194C"/>
    <w:rsid w:val="006929AC"/>
    <w:rsid w:val="006B1991"/>
    <w:rsid w:val="006B4AA9"/>
    <w:rsid w:val="006C35FD"/>
    <w:rsid w:val="006D0C3A"/>
    <w:rsid w:val="006D39F7"/>
    <w:rsid w:val="006D60C8"/>
    <w:rsid w:val="006E671F"/>
    <w:rsid w:val="00712F89"/>
    <w:rsid w:val="00727DD0"/>
    <w:rsid w:val="007428DB"/>
    <w:rsid w:val="00746ADE"/>
    <w:rsid w:val="00751725"/>
    <w:rsid w:val="0075512A"/>
    <w:rsid w:val="00763585"/>
    <w:rsid w:val="00781D42"/>
    <w:rsid w:val="0078420F"/>
    <w:rsid w:val="007E3A62"/>
    <w:rsid w:val="007E7891"/>
    <w:rsid w:val="00800C6F"/>
    <w:rsid w:val="008203F8"/>
    <w:rsid w:val="0082486A"/>
    <w:rsid w:val="008275E9"/>
    <w:rsid w:val="00832AA6"/>
    <w:rsid w:val="008411F2"/>
    <w:rsid w:val="00883A9A"/>
    <w:rsid w:val="008A1A92"/>
    <w:rsid w:val="008A6AAF"/>
    <w:rsid w:val="008B7A42"/>
    <w:rsid w:val="008D3094"/>
    <w:rsid w:val="008D48F6"/>
    <w:rsid w:val="008D6977"/>
    <w:rsid w:val="008F2263"/>
    <w:rsid w:val="008F524D"/>
    <w:rsid w:val="008F75E3"/>
    <w:rsid w:val="0091460B"/>
    <w:rsid w:val="00916FFD"/>
    <w:rsid w:val="0092035E"/>
    <w:rsid w:val="00924DB4"/>
    <w:rsid w:val="00934B38"/>
    <w:rsid w:val="00951A4D"/>
    <w:rsid w:val="00965A95"/>
    <w:rsid w:val="0097445C"/>
    <w:rsid w:val="009837A2"/>
    <w:rsid w:val="009922A2"/>
    <w:rsid w:val="009949F3"/>
    <w:rsid w:val="009963C2"/>
    <w:rsid w:val="009B6CFD"/>
    <w:rsid w:val="009C1E8B"/>
    <w:rsid w:val="009D77F9"/>
    <w:rsid w:val="009E0A60"/>
    <w:rsid w:val="009E1338"/>
    <w:rsid w:val="009F1BE0"/>
    <w:rsid w:val="009F1CAC"/>
    <w:rsid w:val="009F48A1"/>
    <w:rsid w:val="00A00122"/>
    <w:rsid w:val="00A040DB"/>
    <w:rsid w:val="00A27EB9"/>
    <w:rsid w:val="00A30FAB"/>
    <w:rsid w:val="00A369F0"/>
    <w:rsid w:val="00A42304"/>
    <w:rsid w:val="00A44EBB"/>
    <w:rsid w:val="00A4787B"/>
    <w:rsid w:val="00A5237A"/>
    <w:rsid w:val="00A56D52"/>
    <w:rsid w:val="00A6186D"/>
    <w:rsid w:val="00A80098"/>
    <w:rsid w:val="00A97079"/>
    <w:rsid w:val="00AA3967"/>
    <w:rsid w:val="00AA69A9"/>
    <w:rsid w:val="00AB718E"/>
    <w:rsid w:val="00AB7B18"/>
    <w:rsid w:val="00AC4DFD"/>
    <w:rsid w:val="00AC5102"/>
    <w:rsid w:val="00AE606C"/>
    <w:rsid w:val="00B36C0A"/>
    <w:rsid w:val="00B60A21"/>
    <w:rsid w:val="00B65FA1"/>
    <w:rsid w:val="00B9263A"/>
    <w:rsid w:val="00B933D9"/>
    <w:rsid w:val="00B961B6"/>
    <w:rsid w:val="00BD2758"/>
    <w:rsid w:val="00BE21D8"/>
    <w:rsid w:val="00BE449C"/>
    <w:rsid w:val="00BF2C71"/>
    <w:rsid w:val="00BF335D"/>
    <w:rsid w:val="00BF6856"/>
    <w:rsid w:val="00C76AEF"/>
    <w:rsid w:val="00C81210"/>
    <w:rsid w:val="00C92C3C"/>
    <w:rsid w:val="00CA549C"/>
    <w:rsid w:val="00CC5EAA"/>
    <w:rsid w:val="00CE196A"/>
    <w:rsid w:val="00D00735"/>
    <w:rsid w:val="00D0341B"/>
    <w:rsid w:val="00D078AD"/>
    <w:rsid w:val="00D12879"/>
    <w:rsid w:val="00D20747"/>
    <w:rsid w:val="00D35C87"/>
    <w:rsid w:val="00D462DC"/>
    <w:rsid w:val="00D51397"/>
    <w:rsid w:val="00D53735"/>
    <w:rsid w:val="00D67899"/>
    <w:rsid w:val="00D777FC"/>
    <w:rsid w:val="00D82935"/>
    <w:rsid w:val="00DA53B3"/>
    <w:rsid w:val="00DB6DA0"/>
    <w:rsid w:val="00DC6D7F"/>
    <w:rsid w:val="00DD07CC"/>
    <w:rsid w:val="00DD6F51"/>
    <w:rsid w:val="00DD75C4"/>
    <w:rsid w:val="00DE53BD"/>
    <w:rsid w:val="00E006B2"/>
    <w:rsid w:val="00E0376A"/>
    <w:rsid w:val="00E20163"/>
    <w:rsid w:val="00E41111"/>
    <w:rsid w:val="00E41E0F"/>
    <w:rsid w:val="00E425F4"/>
    <w:rsid w:val="00E5168C"/>
    <w:rsid w:val="00E56CE5"/>
    <w:rsid w:val="00E66119"/>
    <w:rsid w:val="00E919BF"/>
    <w:rsid w:val="00EB3EB8"/>
    <w:rsid w:val="00EC516C"/>
    <w:rsid w:val="00EC5FDB"/>
    <w:rsid w:val="00EE0888"/>
    <w:rsid w:val="00EE7D50"/>
    <w:rsid w:val="00EF6F9A"/>
    <w:rsid w:val="00F0232A"/>
    <w:rsid w:val="00F141DA"/>
    <w:rsid w:val="00F26EB0"/>
    <w:rsid w:val="00F37DC4"/>
    <w:rsid w:val="00F718ED"/>
    <w:rsid w:val="00F71CE5"/>
    <w:rsid w:val="00F73031"/>
    <w:rsid w:val="00F75DBD"/>
    <w:rsid w:val="00FB3890"/>
    <w:rsid w:val="00FB53BC"/>
    <w:rsid w:val="00FC3602"/>
    <w:rsid w:val="00FD26E9"/>
    <w:rsid w:val="00FD6C9F"/>
    <w:rsid w:val="00FE1A7D"/>
    <w:rsid w:val="00FF1A82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2F79A58-6185-4532-BD5A-9DC9D77B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3BD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D7CBD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D7CBD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A6AAF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D7CBD"/>
    <w:rPr>
      <w:rFonts w:ascii="Arial" w:eastAsia="ＭＳ ゴシック" w:hAnsi="Arial" w:cs="Times New Roman"/>
      <w:kern w:val="2"/>
      <w:sz w:val="0"/>
      <w:szCs w:val="0"/>
    </w:rPr>
  </w:style>
  <w:style w:type="paragraph" w:styleId="aa">
    <w:name w:val="Document Map"/>
    <w:basedOn w:val="a"/>
    <w:link w:val="ab"/>
    <w:uiPriority w:val="99"/>
    <w:semiHidden/>
    <w:rsid w:val="00BF2C71"/>
    <w:pPr>
      <w:shd w:val="clear" w:color="auto" w:fill="000080"/>
    </w:pPr>
    <w:rPr>
      <w:rFonts w:ascii="Arial" w:hAnsi="Arial"/>
    </w:rPr>
  </w:style>
  <w:style w:type="character" w:customStyle="1" w:styleId="ab">
    <w:name w:val="見出しマップ (文字)"/>
    <w:link w:val="aa"/>
    <w:uiPriority w:val="99"/>
    <w:semiHidden/>
    <w:rsid w:val="00ED7CBD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167A97-6CFD-4C48-8AC0-38D1702A36FF}"/>
</file>

<file path=customXml/itemProps2.xml><?xml version="1.0" encoding="utf-8"?>
<ds:datastoreItem xmlns:ds="http://schemas.openxmlformats.org/officeDocument/2006/customXml" ds:itemID="{2F9709A0-A087-4CB9-BAAD-2A121B649E4B}"/>
</file>

<file path=customXml/itemProps3.xml><?xml version="1.0" encoding="utf-8"?>
<ds:datastoreItem xmlns:ds="http://schemas.openxmlformats.org/officeDocument/2006/customXml" ds:itemID="{6A4E237D-902C-4204-9964-E2AC1E8D35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341</Words>
  <Characters>1950</Characters>
  <Application>Microsoft Office Word</Application>
  <DocSecurity>0</DocSecurity>
  <Lines>16</Lines>
  <Paragraphs>4</Paragraphs>
  <ScaleCrop>false</ScaleCrop>
  <Manager/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18</cp:revision>
  <cp:lastPrinted>2008-11-07T04:08:00Z</cp:lastPrinted>
  <dcterms:created xsi:type="dcterms:W3CDTF">2008-10-29T11:35:00Z</dcterms:created>
  <dcterms:modified xsi:type="dcterms:W3CDTF">2022-02-25T04:45:00Z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